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5ABEE" w14:textId="005FF0E7" w:rsidR="002C3821" w:rsidRPr="00F477A6" w:rsidRDefault="00A04C0D" w:rsidP="009559B3">
      <w:pPr>
        <w:pStyle w:val="Title"/>
      </w:pPr>
      <w:r w:rsidRPr="00A04C0D">
        <w:t>Aquatic Insect Identification Resources</w:t>
      </w:r>
    </w:p>
    <w:p w14:paraId="6BAF5B26" w14:textId="49F71BA3" w:rsidR="00F903C4" w:rsidRPr="00F477A6" w:rsidRDefault="00F903C4" w:rsidP="009559B3">
      <w:pPr>
        <w:jc w:val="center"/>
      </w:pPr>
    </w:p>
    <w:p w14:paraId="2CE3F7A6" w14:textId="40A0754B" w:rsidR="009559B3" w:rsidRDefault="00D26C32" w:rsidP="009559B3">
      <w:pPr>
        <w:pStyle w:val="Heading1"/>
      </w:pPr>
      <w:r>
        <w:rPr>
          <w:noProof/>
        </w:rPr>
        <w:pict w14:anchorId="66C09DDA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0B180C03" w14:textId="4B2F7BA3" w:rsidR="00442209" w:rsidRPr="00442209" w:rsidRDefault="00A04C0D" w:rsidP="009559B3">
      <w:pPr>
        <w:pStyle w:val="Heading1"/>
      </w:pPr>
      <w:r w:rsidRPr="00A04C0D">
        <w:t>Hard copy:</w:t>
      </w:r>
    </w:p>
    <w:p w14:paraId="2492BC73" w14:textId="78006C78" w:rsidR="00442209" w:rsidRPr="009559B3" w:rsidRDefault="00A04C0D" w:rsidP="009559B3">
      <w:r>
        <w:t xml:space="preserve">Insects as Bioindicators of Water Quality, Purdue University, </w:t>
      </w:r>
      <w:hyperlink r:id="rId7" w:history="1">
        <w:r>
          <w:rPr>
            <w:rStyle w:val="Hyperlink"/>
          </w:rPr>
          <w:t>https://www.asec.purdue.edu/natural_resources/Resources/BioindicatorWQ/Index.html</w:t>
        </w:r>
      </w:hyperlink>
    </w:p>
    <w:p w14:paraId="5B62744A" w14:textId="6B1418B1" w:rsidR="009559B3" w:rsidRDefault="00D26C32" w:rsidP="009559B3">
      <w:pPr>
        <w:pStyle w:val="Heading1"/>
      </w:pPr>
      <w:r>
        <w:rPr>
          <w:noProof/>
        </w:rPr>
        <w:pict w14:anchorId="7D042805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2C545781" w14:textId="32C9C1CF" w:rsidR="00442209" w:rsidRDefault="00A04C0D" w:rsidP="009559B3">
      <w:pPr>
        <w:pStyle w:val="Heading1"/>
      </w:pPr>
      <w:r w:rsidRPr="00A04C0D">
        <w:t>Phone App:</w:t>
      </w:r>
    </w:p>
    <w:p w14:paraId="1758788C" w14:textId="77777777" w:rsidR="00A04C0D" w:rsidRPr="00A04C0D" w:rsidRDefault="00A04C0D" w:rsidP="00A04C0D">
      <w:pPr>
        <w:pStyle w:val="Heading1"/>
        <w:spacing w:after="0"/>
        <w:rPr>
          <w:b w:val="0"/>
          <w:bCs w:val="0"/>
          <w:color w:val="auto"/>
        </w:rPr>
      </w:pPr>
      <w:r w:rsidRPr="00A04C0D">
        <w:rPr>
          <w:b w:val="0"/>
          <w:bCs w:val="0"/>
          <w:color w:val="auto"/>
        </w:rPr>
        <w:t>Aqua Bugs,</w:t>
      </w:r>
    </w:p>
    <w:p w14:paraId="25B558AB" w14:textId="77777777" w:rsidR="00A04C0D" w:rsidRDefault="00A04C0D" w:rsidP="00A04C0D">
      <w:pPr>
        <w:pStyle w:val="Heading1"/>
        <w:spacing w:after="0"/>
        <w:rPr>
          <w:b w:val="0"/>
          <w:bCs w:val="0"/>
          <w:color w:val="auto"/>
        </w:rPr>
      </w:pPr>
      <w:r w:rsidRPr="00A04C0D">
        <w:rPr>
          <w:b w:val="0"/>
          <w:bCs w:val="0"/>
          <w:color w:val="auto"/>
        </w:rPr>
        <w:t>https://www.iwla.org/conservation/water/save-our-streams/aqua-bugs</w:t>
      </w:r>
    </w:p>
    <w:p w14:paraId="12ABC515" w14:textId="27EC0CD7" w:rsidR="009559B3" w:rsidRPr="00A04C0D" w:rsidRDefault="00D26C32" w:rsidP="00A04C0D">
      <w:pPr>
        <w:pStyle w:val="Heading1"/>
        <w:spacing w:after="0"/>
        <w:rPr>
          <w:b w:val="0"/>
          <w:bCs w:val="0"/>
          <w:color w:val="auto"/>
        </w:rPr>
      </w:pPr>
      <w:r>
        <w:rPr>
          <w:noProof/>
        </w:rPr>
        <w:pict w14:anchorId="3E2C416C">
          <v:rect id="_x0000_i1036" alt="" style="width:468pt;height:.05pt;mso-width-percent:0;mso-height-percent:0;mso-width-percent:0;mso-height-percent:0" o:hralign="center" o:hrstd="t" o:hr="t" fillcolor="#a0a0a0" stroked="f"/>
        </w:pict>
      </w:r>
    </w:p>
    <w:p w14:paraId="5EA425C5" w14:textId="6130ECF2" w:rsidR="00442209" w:rsidRDefault="00A04C0D" w:rsidP="009559B3">
      <w:pPr>
        <w:pStyle w:val="Heading1"/>
      </w:pPr>
      <w:r>
        <w:t>PDF:</w:t>
      </w:r>
    </w:p>
    <w:p w14:paraId="1E6A77BE" w14:textId="77777777" w:rsidR="00A04C0D" w:rsidRDefault="00A04C0D" w:rsidP="00A04C0D">
      <w:pPr>
        <w:spacing w:after="0"/>
      </w:pPr>
      <w:r>
        <w:t>WV Dept. of Environmental Protection,</w:t>
      </w:r>
    </w:p>
    <w:p w14:paraId="75808278" w14:textId="77777777" w:rsidR="00A04C0D" w:rsidRDefault="00A04C0D" w:rsidP="00A04C0D">
      <w:pPr>
        <w:spacing w:after="0"/>
      </w:pPr>
      <w:r w:rsidRPr="001422FC">
        <w:t>http://dep.wv.gov/WWE/getinvolved/sos/Documents/Benthic/WVSOSAdvanced_MacroGuide.pdf</w:t>
      </w:r>
    </w:p>
    <w:p w14:paraId="2CFEE72B" w14:textId="77777777" w:rsidR="00A04C0D" w:rsidRPr="00A04C0D" w:rsidRDefault="00A04C0D" w:rsidP="00A04C0D">
      <w:bookmarkStart w:id="0" w:name="_GoBack"/>
      <w:bookmarkEnd w:id="0"/>
    </w:p>
    <w:sectPr w:rsidR="00A04C0D" w:rsidRPr="00A04C0D" w:rsidSect="00A1798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90AF1" w14:textId="77777777" w:rsidR="00D26C32" w:rsidRDefault="00D26C32" w:rsidP="009559B3">
      <w:r>
        <w:separator/>
      </w:r>
    </w:p>
  </w:endnote>
  <w:endnote w:type="continuationSeparator" w:id="0">
    <w:p w14:paraId="7F805466" w14:textId="77777777" w:rsidR="00D26C32" w:rsidRDefault="00D26C32" w:rsidP="0095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DDF21" w14:textId="77777777" w:rsidR="00D26C32" w:rsidRDefault="00D26C32" w:rsidP="009559B3">
      <w:r>
        <w:separator/>
      </w:r>
    </w:p>
  </w:footnote>
  <w:footnote w:type="continuationSeparator" w:id="0">
    <w:p w14:paraId="693AD231" w14:textId="77777777" w:rsidR="00D26C32" w:rsidRDefault="00D26C32" w:rsidP="00955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AC8DD" w14:textId="2D0C3321" w:rsidR="00F477A6" w:rsidRDefault="00F477A6" w:rsidP="009559B3">
    <w:pPr>
      <w:pStyle w:val="Header"/>
      <w:jc w:val="right"/>
    </w:pPr>
    <w:r w:rsidRPr="001104CC">
      <w:rPr>
        <w:noProof/>
        <w:lang w:eastAsia="ko-KR"/>
      </w:rPr>
      <w:drawing>
        <wp:inline distT="0" distB="0" distL="0" distR="0" wp14:anchorId="48123DEC" wp14:editId="7EDE64C4">
          <wp:extent cx="498805" cy="558412"/>
          <wp:effectExtent l="0" t="0" r="0" b="0"/>
          <wp:docPr id="2" name="Picture 2" descr="C:\Users\Euisuk\Documents\02.TRAILS\Trails web resources\TRAILS logo 4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uisuk\Documents\02.TRAILS\Trails web resources\TRAILS logo 4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123" cy="5610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22400"/>
    <w:multiLevelType w:val="hybridMultilevel"/>
    <w:tmpl w:val="92C40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0032A"/>
    <w:multiLevelType w:val="hybridMultilevel"/>
    <w:tmpl w:val="35986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28"/>
    <w:rsid w:val="002B3350"/>
    <w:rsid w:val="002C3821"/>
    <w:rsid w:val="003526AF"/>
    <w:rsid w:val="003B27BC"/>
    <w:rsid w:val="00423E28"/>
    <w:rsid w:val="00442209"/>
    <w:rsid w:val="004F2577"/>
    <w:rsid w:val="00534510"/>
    <w:rsid w:val="005C6E01"/>
    <w:rsid w:val="0070420E"/>
    <w:rsid w:val="00802721"/>
    <w:rsid w:val="009559B3"/>
    <w:rsid w:val="00996587"/>
    <w:rsid w:val="00A04C0D"/>
    <w:rsid w:val="00A1798A"/>
    <w:rsid w:val="00AD3CDA"/>
    <w:rsid w:val="00AF5C7C"/>
    <w:rsid w:val="00BE77DB"/>
    <w:rsid w:val="00C01D89"/>
    <w:rsid w:val="00CA40AF"/>
    <w:rsid w:val="00CE6A70"/>
    <w:rsid w:val="00CF2159"/>
    <w:rsid w:val="00D21EC9"/>
    <w:rsid w:val="00D26C32"/>
    <w:rsid w:val="00D77992"/>
    <w:rsid w:val="00D97D8D"/>
    <w:rsid w:val="00E30194"/>
    <w:rsid w:val="00E75575"/>
    <w:rsid w:val="00EE0CC7"/>
    <w:rsid w:val="00EF3E20"/>
    <w:rsid w:val="00F46028"/>
    <w:rsid w:val="00F477A6"/>
    <w:rsid w:val="00F9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14905"/>
  <w15:chartTrackingRefBased/>
  <w15:docId w15:val="{8081996F-1299-3142-B26D-67520992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559B3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2209"/>
    <w:pPr>
      <w:outlineLvl w:val="0"/>
    </w:pPr>
    <w:rPr>
      <w:b/>
      <w:bCs/>
      <w:color w:val="7F7F7F" w:themeColor="text1" w:themeTint="8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209"/>
    <w:pPr>
      <w:spacing w:after="120"/>
      <w:outlineLvl w:val="1"/>
    </w:pPr>
    <w:rPr>
      <w:rFonts w:ascii="Arial" w:hAnsi="Arial" w:cs="Arial"/>
      <w:b/>
      <w:bCs/>
      <w:color w:val="7F7F7F" w:themeColor="text1" w:themeTint="80"/>
    </w:rPr>
  </w:style>
  <w:style w:type="paragraph" w:styleId="Heading4">
    <w:name w:val="heading 4"/>
    <w:basedOn w:val="Normal"/>
    <w:next w:val="Normal"/>
    <w:link w:val="Heading4Char"/>
    <w:qFormat/>
    <w:rsid w:val="00E30194"/>
    <w:pPr>
      <w:keepNext/>
      <w:keepLines/>
      <w:ind w:left="1080" w:hanging="360"/>
      <w:contextualSpacing/>
      <w:outlineLvl w:val="3"/>
    </w:pPr>
    <w:rPr>
      <w:rFonts w:ascii="Times New Roman" w:eastAsia="Times New Roman" w:hAnsi="Times New Roman" w:cs="Times New Roman"/>
      <w:b/>
      <w:i/>
      <w:color w:val="666666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30194"/>
    <w:rPr>
      <w:rFonts w:ascii="Times New Roman" w:eastAsia="Times New Roman" w:hAnsi="Times New Roman" w:cs="Times New Roman"/>
      <w:b/>
      <w:i/>
      <w:color w:val="666666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442209"/>
    <w:rPr>
      <w:b/>
      <w:bCs/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3C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3C4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77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7A6"/>
  </w:style>
  <w:style w:type="paragraph" w:styleId="Footer">
    <w:name w:val="footer"/>
    <w:basedOn w:val="Normal"/>
    <w:link w:val="FooterChar"/>
    <w:uiPriority w:val="99"/>
    <w:unhideWhenUsed/>
    <w:rsid w:val="00F477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7A6"/>
  </w:style>
  <w:style w:type="paragraph" w:styleId="Title">
    <w:name w:val="Title"/>
    <w:basedOn w:val="Normal"/>
    <w:next w:val="Normal"/>
    <w:link w:val="TitleChar"/>
    <w:uiPriority w:val="10"/>
    <w:qFormat/>
    <w:rsid w:val="009559B3"/>
    <w:pPr>
      <w:jc w:val="center"/>
    </w:pPr>
    <w:rPr>
      <w:rFonts w:ascii="Arial" w:hAnsi="Arial" w:cs="Arial"/>
      <w:b/>
      <w:bCs/>
      <w:color w:val="7F7F7F" w:themeColor="text1" w:themeTint="8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559B3"/>
    <w:rPr>
      <w:rFonts w:ascii="Arial" w:hAnsi="Arial" w:cs="Arial"/>
      <w:b/>
      <w:b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42209"/>
    <w:rPr>
      <w:rFonts w:ascii="Arial" w:hAnsi="Arial" w:cs="Arial"/>
      <w:b/>
      <w:bCs/>
      <w:color w:val="7F7F7F" w:themeColor="text1" w:themeTint="80"/>
    </w:rPr>
  </w:style>
  <w:style w:type="paragraph" w:styleId="ListParagraph">
    <w:name w:val="List Paragraph"/>
    <w:basedOn w:val="Normal"/>
    <w:uiPriority w:val="34"/>
    <w:qFormat/>
    <w:rsid w:val="004422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7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D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D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D8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04C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6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sec.purdue.edu/natural_resources/Resources/BioindicatorWQ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Jeff</cp:lastModifiedBy>
  <cp:revision>2</cp:revision>
  <dcterms:created xsi:type="dcterms:W3CDTF">2019-06-07T18:54:00Z</dcterms:created>
  <dcterms:modified xsi:type="dcterms:W3CDTF">2019-06-07T18:54:00Z</dcterms:modified>
</cp:coreProperties>
</file>